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C346C8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22419" w:rsidRPr="005C78D5">
        <w:rPr>
          <w:rFonts w:ascii="Times New Roman" w:hAnsi="Times New Roman" w:cs="Times New Roman"/>
          <w:sz w:val="28"/>
          <w:szCs w:val="28"/>
        </w:rPr>
        <w:t>т</w:t>
      </w:r>
      <w:r w:rsidR="00130CB3">
        <w:rPr>
          <w:rFonts w:ascii="Times New Roman" w:hAnsi="Times New Roman" w:cs="Times New Roman"/>
          <w:sz w:val="28"/>
          <w:szCs w:val="28"/>
        </w:rPr>
        <w:t xml:space="preserve"> </w:t>
      </w:r>
      <w:r w:rsidR="00C0191C">
        <w:rPr>
          <w:rFonts w:ascii="Times New Roman" w:hAnsi="Times New Roman" w:cs="Times New Roman"/>
          <w:sz w:val="28"/>
          <w:szCs w:val="28"/>
        </w:rPr>
        <w:t>24</w:t>
      </w:r>
      <w:r w:rsidR="009147C9">
        <w:rPr>
          <w:rFonts w:ascii="Times New Roman" w:hAnsi="Times New Roman" w:cs="Times New Roman"/>
          <w:sz w:val="28"/>
          <w:szCs w:val="28"/>
        </w:rPr>
        <w:t>.0</w:t>
      </w:r>
      <w:r w:rsidR="00C0191C">
        <w:rPr>
          <w:rFonts w:ascii="Times New Roman" w:hAnsi="Times New Roman" w:cs="Times New Roman"/>
          <w:sz w:val="28"/>
          <w:szCs w:val="28"/>
        </w:rPr>
        <w:t>5.2024</w:t>
      </w:r>
      <w:r w:rsidR="00130CB3">
        <w:rPr>
          <w:rFonts w:ascii="Times New Roman" w:hAnsi="Times New Roman" w:cs="Times New Roman"/>
          <w:sz w:val="28"/>
          <w:szCs w:val="28"/>
        </w:rPr>
        <w:t>г</w:t>
      </w:r>
      <w:r w:rsidR="00522419"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="00522419" w:rsidRPr="005C78D5">
        <w:rPr>
          <w:rFonts w:ascii="Times New Roman" w:hAnsi="Times New Roman" w:cs="Times New Roman"/>
          <w:sz w:val="28"/>
          <w:szCs w:val="28"/>
        </w:rPr>
        <w:t>№</w:t>
      </w:r>
      <w:r w:rsidR="009147C9">
        <w:rPr>
          <w:rFonts w:ascii="Times New Roman" w:hAnsi="Times New Roman" w:cs="Times New Roman"/>
          <w:sz w:val="28"/>
          <w:szCs w:val="28"/>
        </w:rPr>
        <w:t>2</w:t>
      </w:r>
      <w:r w:rsidR="00C0191C">
        <w:rPr>
          <w:rFonts w:ascii="Times New Roman" w:hAnsi="Times New Roman" w:cs="Times New Roman"/>
          <w:sz w:val="28"/>
          <w:szCs w:val="28"/>
        </w:rPr>
        <w:t>0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14A6" w:rsidRDefault="00F91E86" w:rsidP="00C81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 присвоении адреса </w:t>
      </w:r>
    </w:p>
    <w:p w:rsidR="00635FD1" w:rsidRDefault="00635FD1" w:rsidP="0078573F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78573F" w:rsidRPr="0078573F" w:rsidRDefault="0078573F" w:rsidP="00C346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73F">
        <w:rPr>
          <w:rFonts w:ascii="Times New Roman" w:hAnsi="Times New Roman" w:cs="Times New Roman"/>
          <w:sz w:val="28"/>
          <w:szCs w:val="28"/>
        </w:rPr>
        <w:t>В соответ</w:t>
      </w:r>
      <w:r w:rsidR="005105DA"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78573F">
        <w:rPr>
          <w:rFonts w:ascii="Times New Roman" w:hAnsi="Times New Roman" w:cs="Times New Roman"/>
          <w:sz w:val="28"/>
          <w:szCs w:val="28"/>
        </w:rPr>
        <w:t>06.10.</w:t>
      </w:r>
      <w:r w:rsidR="005105DA">
        <w:rPr>
          <w:rFonts w:ascii="Times New Roman" w:hAnsi="Times New Roman" w:cs="Times New Roman"/>
          <w:sz w:val="28"/>
          <w:szCs w:val="28"/>
        </w:rPr>
        <w:t xml:space="preserve">2003 №131-ФЗ                </w:t>
      </w:r>
      <w:proofErr w:type="gramStart"/>
      <w:r w:rsidR="005105DA">
        <w:rPr>
          <w:rFonts w:ascii="Times New Roman" w:hAnsi="Times New Roman" w:cs="Times New Roman"/>
          <w:sz w:val="28"/>
          <w:szCs w:val="28"/>
        </w:rPr>
        <w:t xml:space="preserve">   </w:t>
      </w:r>
      <w:r w:rsidRPr="0078573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78573F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 в 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19.11.2014 №1221 «Об утверждении Правил присвоения, изменения и аннулирования адресов»                                            </w:t>
      </w:r>
    </w:p>
    <w:p w:rsidR="00C84242" w:rsidRDefault="00C84242" w:rsidP="007608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C346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25DB8" w:rsidRPr="00130CB3" w:rsidRDefault="00F91E86" w:rsidP="00C346C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181AD7">
        <w:rPr>
          <w:rFonts w:ascii="Times New Roman" w:hAnsi="Times New Roman" w:cs="Times New Roman"/>
          <w:sz w:val="28"/>
          <w:szCs w:val="28"/>
        </w:rPr>
        <w:t>нежилому помещению №3</w:t>
      </w:r>
      <w:r w:rsidR="00BE6411">
        <w:rPr>
          <w:rFonts w:ascii="Times New Roman" w:hAnsi="Times New Roman" w:cs="Times New Roman"/>
          <w:sz w:val="28"/>
          <w:szCs w:val="28"/>
        </w:rPr>
        <w:t>,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A83AC7">
        <w:rPr>
          <w:rFonts w:ascii="Times New Roman" w:hAnsi="Times New Roman" w:cs="Times New Roman"/>
          <w:sz w:val="28"/>
          <w:szCs w:val="28"/>
        </w:rPr>
        <w:t>с к</w:t>
      </w:r>
      <w:r w:rsidR="00C0191C">
        <w:rPr>
          <w:rFonts w:ascii="Times New Roman" w:hAnsi="Times New Roman" w:cs="Times New Roman"/>
          <w:sz w:val="28"/>
          <w:szCs w:val="28"/>
        </w:rPr>
        <w:t>адастровым номером 36:07:4000004:618</w:t>
      </w:r>
      <w:r w:rsidR="00A83AC7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9147C9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E82E1D" w:rsidRPr="005C78D5">
        <w:rPr>
          <w:rFonts w:ascii="Times New Roman" w:hAnsi="Times New Roman" w:cs="Times New Roman"/>
          <w:sz w:val="28"/>
          <w:szCs w:val="28"/>
        </w:rPr>
        <w:t>Воронежская область</w:t>
      </w:r>
      <w:r w:rsidR="009147C9">
        <w:rPr>
          <w:rFonts w:ascii="Times New Roman" w:hAnsi="Times New Roman" w:cs="Times New Roman"/>
          <w:sz w:val="28"/>
          <w:szCs w:val="28"/>
        </w:rPr>
        <w:t>,</w:t>
      </w:r>
      <w:r w:rsidR="00C34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2E1D" w:rsidRPr="005C78D5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9147C9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E82E1D" w:rsidRPr="005C78D5">
        <w:rPr>
          <w:rFonts w:ascii="Times New Roman" w:hAnsi="Times New Roman" w:cs="Times New Roman"/>
          <w:sz w:val="28"/>
          <w:szCs w:val="28"/>
        </w:rPr>
        <w:t>район</w:t>
      </w:r>
      <w:r w:rsidR="009147C9">
        <w:rPr>
          <w:rFonts w:ascii="Times New Roman" w:hAnsi="Times New Roman" w:cs="Times New Roman"/>
          <w:sz w:val="28"/>
          <w:szCs w:val="28"/>
        </w:rPr>
        <w:t>,</w:t>
      </w:r>
      <w:r w:rsidR="003616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67C"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 w:rsidR="0036167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9147C9">
        <w:rPr>
          <w:rFonts w:ascii="Times New Roman" w:hAnsi="Times New Roman" w:cs="Times New Roman"/>
          <w:sz w:val="28"/>
          <w:szCs w:val="28"/>
        </w:rPr>
        <w:t xml:space="preserve">с. Правая </w:t>
      </w:r>
      <w:proofErr w:type="spellStart"/>
      <w:r w:rsidR="009147C9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9147C9">
        <w:rPr>
          <w:rFonts w:ascii="Times New Roman" w:hAnsi="Times New Roman" w:cs="Times New Roman"/>
          <w:sz w:val="28"/>
          <w:szCs w:val="28"/>
        </w:rPr>
        <w:t>,</w:t>
      </w:r>
      <w:r w:rsidR="00130CB3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="00C346C8">
        <w:rPr>
          <w:rFonts w:ascii="Times New Roman" w:hAnsi="Times New Roman" w:cs="Times New Roman"/>
          <w:sz w:val="28"/>
          <w:szCs w:val="28"/>
        </w:rPr>
        <w:t>Леванеского</w:t>
      </w:r>
      <w:proofErr w:type="spellEnd"/>
      <w:r w:rsidR="00C346C8">
        <w:rPr>
          <w:rFonts w:ascii="Times New Roman" w:hAnsi="Times New Roman" w:cs="Times New Roman"/>
          <w:sz w:val="28"/>
          <w:szCs w:val="28"/>
        </w:rPr>
        <w:t xml:space="preserve">, </w:t>
      </w:r>
      <w:r w:rsidR="00C0191C">
        <w:rPr>
          <w:rFonts w:ascii="Times New Roman" w:hAnsi="Times New Roman" w:cs="Times New Roman"/>
          <w:sz w:val="28"/>
          <w:szCs w:val="28"/>
        </w:rPr>
        <w:t>д 10.</w:t>
      </w:r>
    </w:p>
    <w:p w:rsidR="00181AD7" w:rsidRPr="00130CB3" w:rsidRDefault="00125DB8" w:rsidP="00181A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181AD7" w:rsidRPr="005C78D5"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181AD7">
        <w:rPr>
          <w:rFonts w:ascii="Times New Roman" w:hAnsi="Times New Roman" w:cs="Times New Roman"/>
          <w:sz w:val="28"/>
          <w:szCs w:val="28"/>
        </w:rPr>
        <w:t>нежилому помещению №2,</w:t>
      </w:r>
      <w:r w:rsidR="00181AD7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181AD7">
        <w:rPr>
          <w:rFonts w:ascii="Times New Roman" w:hAnsi="Times New Roman" w:cs="Times New Roman"/>
          <w:sz w:val="28"/>
          <w:szCs w:val="28"/>
        </w:rPr>
        <w:t>с кадас</w:t>
      </w:r>
      <w:r w:rsidR="00181AD7">
        <w:rPr>
          <w:rFonts w:ascii="Times New Roman" w:hAnsi="Times New Roman" w:cs="Times New Roman"/>
          <w:sz w:val="28"/>
          <w:szCs w:val="28"/>
        </w:rPr>
        <w:t>тровым номером 36:07:4000004:617</w:t>
      </w:r>
      <w:r w:rsidR="00181AD7">
        <w:rPr>
          <w:rFonts w:ascii="Times New Roman" w:hAnsi="Times New Roman" w:cs="Times New Roman"/>
          <w:sz w:val="28"/>
          <w:szCs w:val="28"/>
        </w:rPr>
        <w:t xml:space="preserve"> </w:t>
      </w:r>
      <w:r w:rsidR="00181AD7" w:rsidRPr="005C78D5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181AD7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181AD7" w:rsidRPr="005C78D5">
        <w:rPr>
          <w:rFonts w:ascii="Times New Roman" w:hAnsi="Times New Roman" w:cs="Times New Roman"/>
          <w:sz w:val="28"/>
          <w:szCs w:val="28"/>
        </w:rPr>
        <w:t>Воронежская область</w:t>
      </w:r>
      <w:r w:rsidR="00181A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1AD7" w:rsidRPr="005C78D5">
        <w:rPr>
          <w:rFonts w:ascii="Times New Roman" w:hAnsi="Times New Roman" w:cs="Times New Roman"/>
          <w:sz w:val="28"/>
          <w:szCs w:val="28"/>
        </w:rPr>
        <w:t>Верхнехавский</w:t>
      </w:r>
      <w:proofErr w:type="spellEnd"/>
      <w:r w:rsidR="00181AD7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181AD7" w:rsidRPr="005C78D5">
        <w:rPr>
          <w:rFonts w:ascii="Times New Roman" w:hAnsi="Times New Roman" w:cs="Times New Roman"/>
          <w:sz w:val="28"/>
          <w:szCs w:val="28"/>
        </w:rPr>
        <w:t>район</w:t>
      </w:r>
      <w:r w:rsidR="00181A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81AD7">
        <w:rPr>
          <w:rFonts w:ascii="Times New Roman" w:hAnsi="Times New Roman" w:cs="Times New Roman"/>
          <w:sz w:val="28"/>
          <w:szCs w:val="28"/>
        </w:rPr>
        <w:t>Правохавское</w:t>
      </w:r>
      <w:proofErr w:type="spellEnd"/>
      <w:r w:rsidR="00181AD7">
        <w:rPr>
          <w:rFonts w:ascii="Times New Roman" w:hAnsi="Times New Roman" w:cs="Times New Roman"/>
          <w:sz w:val="28"/>
          <w:szCs w:val="28"/>
        </w:rPr>
        <w:t xml:space="preserve"> сельское поселение, с. Правая </w:t>
      </w:r>
      <w:proofErr w:type="spellStart"/>
      <w:r w:rsidR="00181AD7"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 w:rsidR="00181AD7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181AD7">
        <w:rPr>
          <w:rFonts w:ascii="Times New Roman" w:hAnsi="Times New Roman" w:cs="Times New Roman"/>
          <w:sz w:val="28"/>
          <w:szCs w:val="28"/>
        </w:rPr>
        <w:t>Леванеского</w:t>
      </w:r>
      <w:proofErr w:type="spellEnd"/>
      <w:r w:rsidR="00181AD7">
        <w:rPr>
          <w:rFonts w:ascii="Times New Roman" w:hAnsi="Times New Roman" w:cs="Times New Roman"/>
          <w:sz w:val="28"/>
          <w:szCs w:val="28"/>
        </w:rPr>
        <w:t>, д 10.</w:t>
      </w:r>
      <w:bookmarkStart w:id="0" w:name="_GoBack"/>
      <w:bookmarkEnd w:id="0"/>
    </w:p>
    <w:p w:rsidR="00181AD7" w:rsidRDefault="00181AD7" w:rsidP="00181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8D5" w:rsidRDefault="005C78D5" w:rsidP="00C346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46C8" w:rsidRDefault="00C346C8" w:rsidP="00C346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46C8" w:rsidRDefault="00181AD7" w:rsidP="00C346C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91E86" w:rsidRPr="005C78D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46C8">
        <w:rPr>
          <w:rFonts w:ascii="Times New Roman" w:hAnsi="Times New Roman" w:cs="Times New Roman"/>
          <w:sz w:val="28"/>
          <w:szCs w:val="28"/>
        </w:rPr>
        <w:t xml:space="preserve"> </w:t>
      </w:r>
      <w:r w:rsidR="004D37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91E86" w:rsidRPr="005C78D5" w:rsidRDefault="00F91E86" w:rsidP="00C346C8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r w:rsidR="00BE6411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    </w:t>
      </w:r>
      <w:r w:rsidR="00181AD7">
        <w:rPr>
          <w:rFonts w:ascii="Times New Roman" w:hAnsi="Times New Roman" w:cs="Times New Roman"/>
          <w:sz w:val="28"/>
          <w:szCs w:val="28"/>
        </w:rPr>
        <w:t xml:space="preserve">                  Е.Ю. Сорокина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F4B"/>
    <w:rsid w:val="0001742E"/>
    <w:rsid w:val="000375EF"/>
    <w:rsid w:val="00044E9A"/>
    <w:rsid w:val="00053180"/>
    <w:rsid w:val="00080A7D"/>
    <w:rsid w:val="0008417D"/>
    <w:rsid w:val="000C0805"/>
    <w:rsid w:val="000C7BB8"/>
    <w:rsid w:val="000F0E70"/>
    <w:rsid w:val="00101465"/>
    <w:rsid w:val="00114944"/>
    <w:rsid w:val="00125DB8"/>
    <w:rsid w:val="00130CB3"/>
    <w:rsid w:val="0014658B"/>
    <w:rsid w:val="0017609A"/>
    <w:rsid w:val="0018092E"/>
    <w:rsid w:val="00181AD7"/>
    <w:rsid w:val="001B1877"/>
    <w:rsid w:val="001E7019"/>
    <w:rsid w:val="0020075D"/>
    <w:rsid w:val="0021419F"/>
    <w:rsid w:val="002377BE"/>
    <w:rsid w:val="002642BC"/>
    <w:rsid w:val="00294066"/>
    <w:rsid w:val="002C03B8"/>
    <w:rsid w:val="00321349"/>
    <w:rsid w:val="00344F4B"/>
    <w:rsid w:val="0036167C"/>
    <w:rsid w:val="00364575"/>
    <w:rsid w:val="00390976"/>
    <w:rsid w:val="00393F47"/>
    <w:rsid w:val="003A6598"/>
    <w:rsid w:val="003D2F22"/>
    <w:rsid w:val="003F3336"/>
    <w:rsid w:val="0042313A"/>
    <w:rsid w:val="004429DF"/>
    <w:rsid w:val="004D37C2"/>
    <w:rsid w:val="005058BC"/>
    <w:rsid w:val="00507551"/>
    <w:rsid w:val="005105DA"/>
    <w:rsid w:val="00522419"/>
    <w:rsid w:val="005C31F6"/>
    <w:rsid w:val="005C78D5"/>
    <w:rsid w:val="00635FD1"/>
    <w:rsid w:val="006465D1"/>
    <w:rsid w:val="0065284B"/>
    <w:rsid w:val="00657C2C"/>
    <w:rsid w:val="00677FAF"/>
    <w:rsid w:val="0068641A"/>
    <w:rsid w:val="006A346D"/>
    <w:rsid w:val="00714496"/>
    <w:rsid w:val="007335DB"/>
    <w:rsid w:val="0076083A"/>
    <w:rsid w:val="007670AC"/>
    <w:rsid w:val="0078573F"/>
    <w:rsid w:val="007B4B37"/>
    <w:rsid w:val="007B5F7A"/>
    <w:rsid w:val="0082730E"/>
    <w:rsid w:val="00833659"/>
    <w:rsid w:val="008A35BB"/>
    <w:rsid w:val="009125C9"/>
    <w:rsid w:val="009147C9"/>
    <w:rsid w:val="00927A95"/>
    <w:rsid w:val="00993624"/>
    <w:rsid w:val="009D5027"/>
    <w:rsid w:val="009E65CB"/>
    <w:rsid w:val="00A83AC7"/>
    <w:rsid w:val="00A96900"/>
    <w:rsid w:val="00B03793"/>
    <w:rsid w:val="00B17CF2"/>
    <w:rsid w:val="00B47706"/>
    <w:rsid w:val="00B52030"/>
    <w:rsid w:val="00BC23B3"/>
    <w:rsid w:val="00BD616F"/>
    <w:rsid w:val="00BE6411"/>
    <w:rsid w:val="00BF5906"/>
    <w:rsid w:val="00BF77FA"/>
    <w:rsid w:val="00C0191C"/>
    <w:rsid w:val="00C1162E"/>
    <w:rsid w:val="00C242F4"/>
    <w:rsid w:val="00C346C8"/>
    <w:rsid w:val="00C633BE"/>
    <w:rsid w:val="00C814A6"/>
    <w:rsid w:val="00C84242"/>
    <w:rsid w:val="00C84408"/>
    <w:rsid w:val="00CB5127"/>
    <w:rsid w:val="00CF36F2"/>
    <w:rsid w:val="00D409FE"/>
    <w:rsid w:val="00D61749"/>
    <w:rsid w:val="00DF2DB5"/>
    <w:rsid w:val="00E04CBD"/>
    <w:rsid w:val="00E144C1"/>
    <w:rsid w:val="00E318D0"/>
    <w:rsid w:val="00E328F3"/>
    <w:rsid w:val="00E66E79"/>
    <w:rsid w:val="00E82E1D"/>
    <w:rsid w:val="00ED5A94"/>
    <w:rsid w:val="00F91E86"/>
    <w:rsid w:val="00FA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A5602"/>
  <w15:docId w15:val="{8FC25D3D-33F8-4B52-9201-9846BFDE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56</cp:revision>
  <cp:lastPrinted>2020-08-28T06:45:00Z</cp:lastPrinted>
  <dcterms:created xsi:type="dcterms:W3CDTF">2009-05-25T11:44:00Z</dcterms:created>
  <dcterms:modified xsi:type="dcterms:W3CDTF">2024-05-28T05:44:00Z</dcterms:modified>
</cp:coreProperties>
</file>